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6AE" w:rsidRDefault="005A2DD2" w:rsidP="00F76F81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="00B25EDA">
        <w:rPr>
          <w:rFonts w:ascii="Times New Roman" w:hAnsi="Times New Roman" w:cs="Times New Roman"/>
          <w:sz w:val="24"/>
          <w:szCs w:val="24"/>
          <w:lang w:val="uk-UA"/>
        </w:rPr>
        <w:t>Штаб цивільного захисту</w:t>
      </w:r>
    </w:p>
    <w:p w:rsidR="00B25EDA" w:rsidRDefault="005A2DD2" w:rsidP="00F76F81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і</w:t>
      </w:r>
      <w:r w:rsidR="00B25EDA">
        <w:rPr>
          <w:rFonts w:ascii="Times New Roman" w:hAnsi="Times New Roman" w:cs="Times New Roman"/>
          <w:sz w:val="24"/>
          <w:szCs w:val="24"/>
          <w:lang w:val="uk-UA"/>
        </w:rPr>
        <w:t>нформує, рекомендує</w:t>
      </w:r>
    </w:p>
    <w:p w:rsidR="00B25EDA" w:rsidRDefault="00B25EDA" w:rsidP="00F76F81">
      <w:pPr>
        <w:spacing w:after="0" w:line="26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B47D8" w:rsidRPr="00FB47D8" w:rsidRDefault="000C648A" w:rsidP="00FB47D8">
      <w:pPr>
        <w:spacing w:after="0" w:line="260" w:lineRule="exact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47D8">
        <w:rPr>
          <w:rFonts w:ascii="Times New Roman" w:hAnsi="Times New Roman" w:cs="Times New Roman"/>
          <w:b/>
          <w:sz w:val="24"/>
          <w:szCs w:val="24"/>
          <w:lang w:val="uk-UA"/>
        </w:rPr>
        <w:t>Заходи безпеки,</w:t>
      </w:r>
    </w:p>
    <w:p w:rsidR="00FB47D8" w:rsidRDefault="000C648A" w:rsidP="00FB47D8">
      <w:pPr>
        <w:spacing w:after="0" w:line="260" w:lineRule="exact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B47D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порядок поведінки та дій, </w:t>
      </w:r>
      <w:r w:rsidR="00FB47D8">
        <w:rPr>
          <w:rFonts w:ascii="Times New Roman" w:hAnsi="Times New Roman" w:cs="Times New Roman"/>
          <w:b/>
          <w:sz w:val="24"/>
          <w:szCs w:val="24"/>
          <w:lang w:val="uk-UA"/>
        </w:rPr>
        <w:t>у надзвичайних ситуаціях воєнного характеру</w:t>
      </w:r>
    </w:p>
    <w:p w:rsidR="00FB47D8" w:rsidRPr="00FB47D8" w:rsidRDefault="00FB47D8" w:rsidP="00FB47D8">
      <w:pPr>
        <w:spacing w:after="0" w:line="26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C648A" w:rsidRDefault="000C648A" w:rsidP="00F76F81">
      <w:pPr>
        <w:spacing w:after="0" w:line="26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Згідно з нормативно–правовими актами України у сфері цивільного захисту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населення із територі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й</w:t>
      </w:r>
      <w:r>
        <w:rPr>
          <w:rFonts w:ascii="Times New Roman" w:hAnsi="Times New Roman" w:cs="Times New Roman"/>
          <w:sz w:val="24"/>
          <w:szCs w:val="24"/>
          <w:lang w:val="uk-UA"/>
        </w:rPr>
        <w:t>, де планується ведення бойових дій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завчасно евакуюється.</w:t>
      </w:r>
    </w:p>
    <w:p w:rsidR="004E473B" w:rsidRDefault="000C648A" w:rsidP="00F76F81">
      <w:pPr>
        <w:spacing w:after="0" w:line="26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Якщо Ви не призиваєтесь до лав 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бройних 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С</w:t>
      </w:r>
      <w:r>
        <w:rPr>
          <w:rFonts w:ascii="Times New Roman" w:hAnsi="Times New Roman" w:cs="Times New Roman"/>
          <w:sz w:val="24"/>
          <w:szCs w:val="24"/>
          <w:lang w:val="uk-UA"/>
        </w:rPr>
        <w:t>ил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УМВС, 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аціональної гвардії чи СБУ, та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якщо підприємство чи установа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якій Ви працюєте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не продовжує свою роботу 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воєнний час</w:t>
      </w:r>
      <w:r w:rsidR="00FB47D8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оголошенням евакуації Ви можете виїхати в безпечну зону. </w:t>
      </w:r>
    </w:p>
    <w:p w:rsidR="000C648A" w:rsidRDefault="000C648A" w:rsidP="00F76F81">
      <w:pPr>
        <w:spacing w:after="0" w:line="26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 евакуації необхідно мати з собою: паспорт, свідоцтво про народження, документи про освіту та отримання спеціальності за професією, пенсіонерам – пенсійне посвідчення, документи на житло, акти приватизації земельних ділянок, документи на транспортні засоби, ідентифікаційний код, документи на отри</w:t>
      </w:r>
      <w:r w:rsidR="004E473B">
        <w:rPr>
          <w:rFonts w:ascii="Times New Roman" w:hAnsi="Times New Roman" w:cs="Times New Roman"/>
          <w:sz w:val="24"/>
          <w:szCs w:val="24"/>
          <w:lang w:val="uk-UA"/>
        </w:rPr>
        <w:t>мання пільг і соціальних виплат;</w:t>
      </w:r>
    </w:p>
    <w:p w:rsidR="000C648A" w:rsidRDefault="004E473B" w:rsidP="00F76F81">
      <w:pPr>
        <w:spacing w:after="0" w:line="26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0C648A">
        <w:rPr>
          <w:rFonts w:ascii="Times New Roman" w:hAnsi="Times New Roman" w:cs="Times New Roman"/>
          <w:sz w:val="24"/>
          <w:szCs w:val="24"/>
          <w:lang w:val="uk-UA"/>
        </w:rPr>
        <w:t>дяг, взуття та необхідні речі, аптечку, гроші, цінності, питну воду та запас продуктів на 2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0C648A">
        <w:rPr>
          <w:rFonts w:ascii="Times New Roman" w:hAnsi="Times New Roman" w:cs="Times New Roman"/>
          <w:sz w:val="24"/>
          <w:szCs w:val="24"/>
          <w:lang w:val="uk-UA"/>
        </w:rPr>
        <w:t>3 доби, а також радіоприймач, телефон, ліхтарик.</w:t>
      </w:r>
    </w:p>
    <w:p w:rsidR="000C648A" w:rsidRPr="00837E3C" w:rsidRDefault="00837E3C" w:rsidP="00F76F81">
      <w:pPr>
        <w:pStyle w:val="a3"/>
        <w:numPr>
          <w:ilvl w:val="1"/>
          <w:numId w:val="3"/>
        </w:numPr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648A" w:rsidRPr="00837E3C">
        <w:rPr>
          <w:rFonts w:ascii="Times New Roman" w:hAnsi="Times New Roman" w:cs="Times New Roman"/>
          <w:sz w:val="24"/>
          <w:szCs w:val="24"/>
          <w:lang w:val="uk-UA"/>
        </w:rPr>
        <w:t>Якщо Ви евакуюєтесь власним автотранспортом, Вам не уникнути зустрічі з військовими на блокпостах.</w:t>
      </w:r>
    </w:p>
    <w:p w:rsidR="000C648A" w:rsidRDefault="0073383E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Пам'ятайте! 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зоні </w:t>
      </w:r>
      <w:r w:rsidR="00837E3C">
        <w:rPr>
          <w:rFonts w:ascii="Times New Roman" w:hAnsi="Times New Roman" w:cs="Times New Roman"/>
          <w:sz w:val="24"/>
          <w:szCs w:val="24"/>
          <w:lang w:val="uk-UA"/>
        </w:rPr>
        <w:t xml:space="preserve">бойових дій ведеться посилений контроль, може вводитись комендантська година, дозволяється </w:t>
      </w:r>
      <w:r w:rsidR="00D36FB2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37E3C">
        <w:rPr>
          <w:rFonts w:ascii="Times New Roman" w:hAnsi="Times New Roman" w:cs="Times New Roman"/>
          <w:sz w:val="24"/>
          <w:szCs w:val="24"/>
          <w:lang w:val="uk-UA"/>
        </w:rPr>
        <w:t xml:space="preserve">огляд особистих речей, 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837E3C">
        <w:rPr>
          <w:rFonts w:ascii="Times New Roman" w:hAnsi="Times New Roman" w:cs="Times New Roman"/>
          <w:sz w:val="24"/>
          <w:szCs w:val="24"/>
          <w:lang w:val="uk-UA"/>
        </w:rPr>
        <w:t>. т. ч. автомобілів, перевірка докум</w:t>
      </w:r>
      <w:r w:rsidR="00B93C2A">
        <w:rPr>
          <w:rFonts w:ascii="Times New Roman" w:hAnsi="Times New Roman" w:cs="Times New Roman"/>
          <w:sz w:val="24"/>
          <w:szCs w:val="24"/>
          <w:lang w:val="uk-UA"/>
        </w:rPr>
        <w:t>ентів. Отже</w:t>
      </w:r>
      <w:r w:rsidR="00B0422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93C2A">
        <w:rPr>
          <w:rFonts w:ascii="Times New Roman" w:hAnsi="Times New Roman" w:cs="Times New Roman"/>
          <w:sz w:val="24"/>
          <w:szCs w:val="24"/>
          <w:lang w:val="uk-UA"/>
        </w:rPr>
        <w:t xml:space="preserve"> наберіться терпіння!</w:t>
      </w:r>
    </w:p>
    <w:p w:rsidR="00837E3C" w:rsidRPr="00BF729B" w:rsidRDefault="00F7667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72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Рекомендації щодо безпеки поведінки </w:t>
      </w:r>
      <w:r w:rsidR="00B042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під’їздах </w:t>
      </w:r>
      <w:r w:rsidRPr="00BF729B">
        <w:rPr>
          <w:rFonts w:ascii="Times New Roman" w:hAnsi="Times New Roman" w:cs="Times New Roman"/>
          <w:b/>
          <w:sz w:val="24"/>
          <w:szCs w:val="24"/>
          <w:lang w:val="uk-UA"/>
        </w:rPr>
        <w:t>до блокпосту:</w:t>
      </w:r>
    </w:p>
    <w:p w:rsidR="00F76674" w:rsidRDefault="002034A9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скиньте швидкість, перейдіть на ближн</w:t>
      </w:r>
      <w:r w:rsidR="00BF729B"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світло</w:t>
      </w:r>
      <w:r w:rsidR="00BF729B">
        <w:rPr>
          <w:rFonts w:ascii="Times New Roman" w:hAnsi="Times New Roman" w:cs="Times New Roman"/>
          <w:sz w:val="24"/>
          <w:szCs w:val="24"/>
          <w:lang w:val="uk-UA"/>
        </w:rPr>
        <w:t xml:space="preserve"> фа</w:t>
      </w:r>
      <w:r>
        <w:rPr>
          <w:rFonts w:ascii="Times New Roman" w:hAnsi="Times New Roman" w:cs="Times New Roman"/>
          <w:sz w:val="24"/>
          <w:szCs w:val="24"/>
          <w:lang w:val="uk-UA"/>
        </w:rPr>
        <w:t>р, вимкніть моб</w:t>
      </w:r>
      <w:r w:rsidR="00BF729B">
        <w:rPr>
          <w:rFonts w:ascii="Times New Roman" w:hAnsi="Times New Roman" w:cs="Times New Roman"/>
          <w:sz w:val="24"/>
          <w:szCs w:val="24"/>
          <w:lang w:val="uk-UA"/>
        </w:rPr>
        <w:t>ільний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телефон;</w:t>
      </w:r>
    </w:p>
    <w:p w:rsidR="002034A9" w:rsidRDefault="002034A9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підготуйте і</w:t>
      </w:r>
      <w:r w:rsidR="00BF729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вимогу</w:t>
      </w:r>
      <w:r w:rsidR="00BF729B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пред’явіть документи (паспорт, посвідчення на право </w:t>
      </w:r>
      <w:r w:rsidR="00525945">
        <w:rPr>
          <w:rFonts w:ascii="Times New Roman" w:hAnsi="Times New Roman" w:cs="Times New Roman"/>
          <w:sz w:val="24"/>
          <w:szCs w:val="24"/>
          <w:lang w:val="uk-UA"/>
        </w:rPr>
        <w:t>кермування</w:t>
      </w:r>
      <w:r w:rsidR="00BD7516">
        <w:rPr>
          <w:rFonts w:ascii="Times New Roman" w:hAnsi="Times New Roman" w:cs="Times New Roman"/>
          <w:sz w:val="24"/>
          <w:szCs w:val="24"/>
          <w:lang w:val="uk-UA"/>
        </w:rPr>
        <w:t xml:space="preserve"> автомобілем</w:t>
      </w:r>
      <w:r>
        <w:rPr>
          <w:rFonts w:ascii="Times New Roman" w:hAnsi="Times New Roman" w:cs="Times New Roman"/>
          <w:sz w:val="24"/>
          <w:szCs w:val="24"/>
          <w:lang w:val="uk-UA"/>
        </w:rPr>
        <w:t>, документи на авто);</w:t>
      </w:r>
    </w:p>
    <w:p w:rsidR="002034A9" w:rsidRDefault="002034A9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не тримайте руки в кишенях або </w:t>
      </w:r>
      <w:r w:rsidR="00525945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відкритих сумках;</w:t>
      </w:r>
    </w:p>
    <w:p w:rsidR="002034A9" w:rsidRDefault="002034A9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нічого не запитуйте щодо їхньої служби, чисельності військ тощо;</w:t>
      </w:r>
    </w:p>
    <w:p w:rsidR="002034A9" w:rsidRDefault="002034A9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 записуйте на електронні носії те, що відбувається, не користуйтес</w:t>
      </w:r>
      <w:r w:rsidR="00BF729B">
        <w:rPr>
          <w:rFonts w:ascii="Times New Roman" w:hAnsi="Times New Roman" w:cs="Times New Roman"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фото – відеотехнікою (краще завчасно сховайте);</w:t>
      </w:r>
    </w:p>
    <w:p w:rsidR="00D45A56" w:rsidRDefault="00D45A56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приберіть із салону і речей будь–яку символіку;</w:t>
      </w:r>
    </w:p>
    <w:p w:rsidR="002034A9" w:rsidRDefault="002034A9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17B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 реагуйте </w:t>
      </w:r>
      <w:r w:rsidR="00817BEF">
        <w:rPr>
          <w:rFonts w:ascii="Times New Roman" w:hAnsi="Times New Roman" w:cs="Times New Roman"/>
          <w:sz w:val="24"/>
          <w:szCs w:val="24"/>
          <w:lang w:val="uk-UA"/>
        </w:rPr>
        <w:t>на провокації;</w:t>
      </w:r>
    </w:p>
    <w:p w:rsidR="00817BEF" w:rsidRDefault="00817BEF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відповідайте чітко й однозначно на запитання;</w:t>
      </w:r>
    </w:p>
    <w:p w:rsidR="00817BEF" w:rsidRDefault="00817BEF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не </w:t>
      </w:r>
      <w:r w:rsidR="00525945">
        <w:rPr>
          <w:rFonts w:ascii="Times New Roman" w:hAnsi="Times New Roman" w:cs="Times New Roman"/>
          <w:sz w:val="24"/>
          <w:szCs w:val="24"/>
          <w:lang w:val="uk-UA"/>
        </w:rPr>
        <w:t>здіймайте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</w:t>
      </w:r>
      <w:r w:rsidR="0038079C">
        <w:rPr>
          <w:rFonts w:ascii="Times New Roman" w:hAnsi="Times New Roman" w:cs="Times New Roman"/>
          <w:sz w:val="24"/>
          <w:szCs w:val="24"/>
          <w:lang w:val="uk-UA"/>
        </w:rPr>
        <w:t>аласу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не демонструйте </w:t>
      </w:r>
      <w:r w:rsidR="00B24152">
        <w:rPr>
          <w:rFonts w:ascii="Times New Roman" w:hAnsi="Times New Roman" w:cs="Times New Roman"/>
          <w:sz w:val="24"/>
          <w:szCs w:val="24"/>
          <w:lang w:val="uk-UA"/>
        </w:rPr>
        <w:t>незадоволення, беззаперечно виконуйте вимоги тих, хто контролює блокпост.</w:t>
      </w:r>
      <w:bookmarkStart w:id="0" w:name="_GoBack"/>
      <w:bookmarkEnd w:id="0"/>
    </w:p>
    <w:p w:rsidR="00B24152" w:rsidRPr="004E48FB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E48FB">
        <w:rPr>
          <w:rFonts w:ascii="Times New Roman" w:hAnsi="Times New Roman" w:cs="Times New Roman"/>
          <w:b/>
          <w:i/>
          <w:sz w:val="24"/>
          <w:szCs w:val="24"/>
          <w:lang w:val="uk-UA"/>
        </w:rPr>
        <w:t>2. Якщо ж Ви не скористались можливістю евакуюватись і залишилися в зоні</w:t>
      </w:r>
      <w:r w:rsidR="00FB47D8" w:rsidRPr="004E48FB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збройного конфлікту</w:t>
      </w:r>
    </w:p>
    <w:p w:rsidR="00B24152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2.1. </w:t>
      </w:r>
      <w:r w:rsidR="004E48FB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ідготуйте належним чином своє житло:</w:t>
      </w:r>
    </w:p>
    <w:p w:rsidR="00B24152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шибки вікон посильте липкою стрічкою, ск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тчем, картоном, рами закладіть подушками; якщо Ви мешкаєте в приватному секторі, щонайменш 2/3 віконного отвору 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зовні закладіть мішками з піском;</w:t>
      </w:r>
    </w:p>
    <w:p w:rsidR="00B24152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якщо є підвал або льох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підготуйте його як укриття;</w:t>
      </w:r>
    </w:p>
    <w:p w:rsidR="00B24152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мешканці міст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з'ясуйте місце найближчого укриття, його адресу.</w:t>
      </w:r>
    </w:p>
    <w:p w:rsidR="00B24152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2.2. Зберіть запас води, продуктів харчування; дров, якщо потрібно.</w:t>
      </w:r>
    </w:p>
    <w:p w:rsidR="00B24152" w:rsidRDefault="00B24152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2.3. Підготуйте аптечку та засоби надання першої допомоги при пораненнях, опіках, тимчасов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зупин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ці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кровотечі, а так</w:t>
      </w:r>
      <w:r w:rsidR="003A4775">
        <w:rPr>
          <w:rFonts w:ascii="Times New Roman" w:hAnsi="Times New Roman" w:cs="Times New Roman"/>
          <w:sz w:val="24"/>
          <w:szCs w:val="24"/>
          <w:lang w:val="uk-UA"/>
        </w:rPr>
        <w:t>ож радіоприймач, електроліхтарик, засоби пожежогасіння;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радіоприймачі постійно тримайте в робочому режимі.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2.4. Будьте уважні до повідомлень воєнного командування, місцевих органів ЦЗ.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Якщо за сигналом </w:t>
      </w:r>
      <w:r w:rsidRPr="00C148DA">
        <w:rPr>
          <w:rFonts w:ascii="Times New Roman" w:hAnsi="Times New Roman" w:cs="Times New Roman"/>
          <w:b/>
          <w:sz w:val="24"/>
          <w:szCs w:val="24"/>
          <w:lang w:val="uk-UA"/>
        </w:rPr>
        <w:t>«Увага всім»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буде оголошена </w:t>
      </w:r>
      <w:r w:rsidRPr="00C148DA">
        <w:rPr>
          <w:rFonts w:ascii="Times New Roman" w:hAnsi="Times New Roman" w:cs="Times New Roman"/>
          <w:b/>
          <w:sz w:val="24"/>
          <w:szCs w:val="24"/>
          <w:lang w:val="uk-UA"/>
        </w:rPr>
        <w:t>«Повітряна тривога»,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або</w:t>
      </w:r>
      <w:r w:rsidR="00AD7A9A">
        <w:rPr>
          <w:rFonts w:ascii="Times New Roman" w:hAnsi="Times New Roman" w:cs="Times New Roman"/>
          <w:sz w:val="24"/>
          <w:szCs w:val="24"/>
          <w:lang w:val="uk-UA"/>
        </w:rPr>
        <w:t xml:space="preserve"> 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почули характерний свист снарядів, мін чи побачили д</w:t>
      </w:r>
      <w:r w:rsidR="00AD7A9A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мовий слід ракети, негайно: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вимкніть електричні та газові прилади, перекрийте крани газо-, водопостачання;</w:t>
      </w:r>
    </w:p>
    <w:p w:rsidR="00F76F81" w:rsidRPr="00FB47D8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візьміть документи, засоби захисту і швидко перейдіть в укриття.</w:t>
      </w:r>
    </w:p>
    <w:p w:rsidR="00AD7A9A" w:rsidRDefault="00F76F81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6F81">
        <w:rPr>
          <w:rFonts w:ascii="Times New Roman" w:hAnsi="Times New Roman" w:cs="Times New Roman"/>
          <w:sz w:val="24"/>
          <w:szCs w:val="24"/>
        </w:rPr>
        <w:t xml:space="preserve">2.5. </w:t>
      </w:r>
      <w:proofErr w:type="gramStart"/>
      <w:r w:rsidRPr="00F76F8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76F81">
        <w:rPr>
          <w:rFonts w:ascii="Times New Roman" w:hAnsi="Times New Roman" w:cs="Times New Roman"/>
          <w:sz w:val="24"/>
          <w:szCs w:val="24"/>
        </w:rPr>
        <w:t xml:space="preserve">ід час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стрілянини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виглядайте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вікон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тримайтеся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далі від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вікон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і дверей,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сховайтеся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безпечне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4775" w:rsidRDefault="00F76F81" w:rsidP="00AD7A9A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F76F81">
        <w:rPr>
          <w:rFonts w:ascii="Times New Roman" w:hAnsi="Times New Roman" w:cs="Times New Roman"/>
          <w:sz w:val="24"/>
          <w:szCs w:val="24"/>
        </w:rPr>
        <w:lastRenderedPageBreak/>
        <w:t>Артобстріл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триває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двадцяти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хвилин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. Не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залишайте</w:t>
      </w:r>
      <w:proofErr w:type="spellEnd"/>
      <w:r w:rsidRPr="00F76F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76F81">
        <w:rPr>
          <w:rFonts w:ascii="Times New Roman" w:hAnsi="Times New Roman" w:cs="Times New Roman"/>
          <w:sz w:val="24"/>
          <w:szCs w:val="24"/>
        </w:rPr>
        <w:t>укриття</w:t>
      </w:r>
      <w:proofErr w:type="spellEnd"/>
      <w:r w:rsidR="00AD7A9A">
        <w:rPr>
          <w:rFonts w:ascii="Times New Roman" w:hAnsi="Times New Roman" w:cs="Times New Roman"/>
          <w:sz w:val="24"/>
          <w:szCs w:val="24"/>
          <w:lang w:val="uk-UA"/>
        </w:rPr>
        <w:t xml:space="preserve"> до закінчення обстрілу;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AD7A9A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е залишайте дітей без нагляду, не випускайте їх на вулицю;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 користуйтеся фото</w:t>
      </w:r>
      <w:r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, відеотехнікою.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2.6. Ні в якому разі не носіть камуфляжний одяг</w:t>
      </w:r>
      <w:r w:rsidR="000A5A7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захисного кольору</w:t>
      </w:r>
      <w:r w:rsidR="000A5A7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схожий на форму військових</w:t>
      </w:r>
      <w:r w:rsidR="000A5A7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A4775" w:rsidRDefault="000A5A7A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</w:t>
      </w:r>
      <w:r w:rsidR="003A4775">
        <w:rPr>
          <w:rFonts w:ascii="Times New Roman" w:hAnsi="Times New Roman" w:cs="Times New Roman"/>
          <w:sz w:val="24"/>
          <w:szCs w:val="24"/>
          <w:lang w:val="uk-UA"/>
        </w:rPr>
        <w:t>а власної ініціативи не контактуйте з озброєними людьми;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не 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з'</w:t>
      </w:r>
      <w:r>
        <w:rPr>
          <w:rFonts w:ascii="Times New Roman" w:hAnsi="Times New Roman" w:cs="Times New Roman"/>
          <w:sz w:val="24"/>
          <w:szCs w:val="24"/>
          <w:lang w:val="uk-UA"/>
        </w:rPr>
        <w:t>являйтесь у зоні розташування бойових порядків (позицій) збройних сил.</w:t>
      </w:r>
    </w:p>
    <w:p w:rsidR="003A4775" w:rsidRPr="00776FAF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776FAF">
        <w:rPr>
          <w:rFonts w:ascii="Times New Roman" w:hAnsi="Times New Roman" w:cs="Times New Roman"/>
          <w:i/>
          <w:sz w:val="24"/>
          <w:szCs w:val="24"/>
          <w:lang w:val="uk-UA"/>
        </w:rPr>
        <w:t>Якщо Ви побачили людину у військовій формі, зі зброєю на поготові до застосування:</w:t>
      </w:r>
    </w:p>
    <w:p w:rsidR="003A4775" w:rsidRDefault="003A4775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повільно покажіть чисті долоні</w:t>
      </w:r>
      <w:r w:rsidR="00A22DA4">
        <w:rPr>
          <w:rFonts w:ascii="Times New Roman" w:hAnsi="Times New Roman" w:cs="Times New Roman"/>
          <w:sz w:val="24"/>
          <w:szCs w:val="24"/>
          <w:lang w:val="uk-UA"/>
        </w:rPr>
        <w:t>, піднімаючи руки злегка над собою;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спокійно і стримано поясніть, що ви не маєте зброї;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якщо поруч з Вами дитина, станьте поп</w:t>
      </w:r>
      <w:r w:rsidR="000A5ACA">
        <w:rPr>
          <w:rFonts w:ascii="Times New Roman" w:hAnsi="Times New Roman" w:cs="Times New Roman"/>
          <w:sz w:val="24"/>
          <w:szCs w:val="24"/>
          <w:lang w:val="uk-UA"/>
        </w:rPr>
        <w:t>ереду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напівоборот;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запитайте, як можна залишити небезпечну зону і негайно покиньте зону небезпеки;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чітко виконуйте вказівки військових.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2.7. Не підходьте до нерозірвавшихся боєприпасів, не піднімайте (не беріть) речі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залишені без нагляду, вони можуть бути замаскованими вибуховими пристроями.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2.8. Будьте обережн</w:t>
      </w:r>
      <w:r w:rsidR="00103E9A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, пересуваючись у парках, скверах, лісосмугах, де можуть бути встановлені приховані міни та інші фугаси з розтяжками. Необ</w:t>
      </w:r>
      <w:r w:rsidR="00103E9A">
        <w:rPr>
          <w:rFonts w:ascii="Times New Roman" w:hAnsi="Times New Roman" w:cs="Times New Roman"/>
          <w:sz w:val="24"/>
          <w:szCs w:val="24"/>
          <w:lang w:val="uk-UA"/>
        </w:rPr>
        <w:t>ачність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може закінчитись трагічно.</w:t>
      </w:r>
    </w:p>
    <w:p w:rsidR="00A22DA4" w:rsidRPr="009A1BA0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A1BA0">
        <w:rPr>
          <w:rFonts w:ascii="Times New Roman" w:hAnsi="Times New Roman" w:cs="Times New Roman"/>
          <w:i/>
          <w:sz w:val="24"/>
          <w:szCs w:val="24"/>
          <w:lang w:val="uk-UA"/>
        </w:rPr>
        <w:t>2.9. Якщо Ви по</w:t>
      </w:r>
      <w:r w:rsidR="00C312D1">
        <w:rPr>
          <w:rFonts w:ascii="Times New Roman" w:hAnsi="Times New Roman" w:cs="Times New Roman"/>
          <w:i/>
          <w:sz w:val="24"/>
          <w:szCs w:val="24"/>
          <w:lang w:val="uk-UA"/>
        </w:rPr>
        <w:t>трапили</w:t>
      </w:r>
      <w:r w:rsidRPr="009A1BA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під артобстріл в дорозі: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негайно лягайте на землю, краще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в траншею, якесь заглиблення чи за бетонну конструкцію, якщо вона є поруч;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голову охопіть руками так, щоб були закриті вуха, а рот відкрийте –</w:t>
      </w:r>
      <w:r w:rsidR="004B45ED">
        <w:rPr>
          <w:rFonts w:ascii="Times New Roman" w:hAnsi="Times New Roman" w:cs="Times New Roman"/>
          <w:sz w:val="24"/>
          <w:szCs w:val="24"/>
          <w:lang w:val="uk-UA"/>
        </w:rPr>
        <w:t xml:space="preserve"> це може врятувати від контузії, 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ле </w:t>
      </w:r>
      <w:r w:rsidR="004B45ED">
        <w:rPr>
          <w:rFonts w:ascii="Times New Roman" w:hAnsi="Times New Roman" w:cs="Times New Roman"/>
          <w:sz w:val="24"/>
          <w:szCs w:val="24"/>
          <w:lang w:val="uk-UA"/>
        </w:rPr>
        <w:t xml:space="preserve">далі </w:t>
      </w:r>
      <w:r>
        <w:rPr>
          <w:rFonts w:ascii="Times New Roman" w:hAnsi="Times New Roman" w:cs="Times New Roman"/>
          <w:sz w:val="24"/>
          <w:szCs w:val="24"/>
          <w:lang w:val="uk-UA"/>
        </w:rPr>
        <w:t>тримайтеся від споруд, які можуть бути зруйнованими або спалахнути ( бензозаправки, склади ПММ, склади легкозаймистих матеріалів);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у дорозі намагайтесь пересуватись далі від крупних автотрас, уникайте колон автомобілів, воєнної техніки, місць скупчення людей – 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сі вони в будь–який момент можуть опинитися під вогнем.</w:t>
      </w:r>
    </w:p>
    <w:p w:rsidR="00A22DA4" w:rsidRDefault="00A22DA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2.10. </w:t>
      </w:r>
      <w:r w:rsidR="00061E6D">
        <w:rPr>
          <w:rFonts w:ascii="Times New Roman" w:hAnsi="Times New Roman" w:cs="Times New Roman"/>
          <w:sz w:val="24"/>
          <w:szCs w:val="24"/>
          <w:lang w:val="uk-UA"/>
        </w:rPr>
        <w:t>Завжди майте при собі засоби надання першої допомоги (аптечку) і будьте готові надати самодопомогу та допомог</w:t>
      </w:r>
      <w:r w:rsidR="004B45E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061E6D">
        <w:rPr>
          <w:rFonts w:ascii="Times New Roman" w:hAnsi="Times New Roman" w:cs="Times New Roman"/>
          <w:sz w:val="24"/>
          <w:szCs w:val="24"/>
          <w:lang w:val="uk-UA"/>
        </w:rPr>
        <w:t xml:space="preserve"> тим пораненим, хто поруч з вами.</w:t>
      </w:r>
    </w:p>
    <w:p w:rsidR="00061E6D" w:rsidRPr="004B45E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4B45ED">
        <w:rPr>
          <w:rFonts w:ascii="Times New Roman" w:hAnsi="Times New Roman" w:cs="Times New Roman"/>
          <w:b/>
          <w:i/>
          <w:sz w:val="24"/>
          <w:szCs w:val="24"/>
          <w:lang w:val="uk-UA"/>
        </w:rPr>
        <w:t>3. Як вижити під обстрілами «</w:t>
      </w:r>
      <w:proofErr w:type="spellStart"/>
      <w:r w:rsidRPr="004B45ED">
        <w:rPr>
          <w:rFonts w:ascii="Times New Roman" w:hAnsi="Times New Roman" w:cs="Times New Roman"/>
          <w:b/>
          <w:i/>
          <w:sz w:val="24"/>
          <w:szCs w:val="24"/>
          <w:lang w:val="uk-UA"/>
        </w:rPr>
        <w:t>Града</w:t>
      </w:r>
      <w:proofErr w:type="spellEnd"/>
      <w:r w:rsidRPr="004B45ED">
        <w:rPr>
          <w:rFonts w:ascii="Times New Roman" w:hAnsi="Times New Roman" w:cs="Times New Roman"/>
          <w:b/>
          <w:i/>
          <w:sz w:val="24"/>
          <w:szCs w:val="24"/>
          <w:lang w:val="uk-UA"/>
        </w:rPr>
        <w:t>».</w:t>
      </w:r>
    </w:p>
    <w:p w:rsidR="00061E6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Головне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>
        <w:rPr>
          <w:rFonts w:ascii="Times New Roman" w:hAnsi="Times New Roman" w:cs="Times New Roman"/>
          <w:sz w:val="24"/>
          <w:szCs w:val="24"/>
          <w:lang w:val="uk-UA"/>
        </w:rPr>
        <w:t>не паніку</w:t>
      </w:r>
      <w:r w:rsidR="004B45ED">
        <w:rPr>
          <w:rFonts w:ascii="Times New Roman" w:hAnsi="Times New Roman" w:cs="Times New Roman"/>
          <w:sz w:val="24"/>
          <w:szCs w:val="24"/>
          <w:lang w:val="uk-UA"/>
        </w:rPr>
        <w:t>вати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потрібно знати деякі 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 xml:space="preserve">особливості </w:t>
      </w:r>
      <w:r>
        <w:rPr>
          <w:rFonts w:ascii="Times New Roman" w:hAnsi="Times New Roman" w:cs="Times New Roman"/>
          <w:sz w:val="24"/>
          <w:szCs w:val="24"/>
          <w:lang w:val="uk-UA"/>
        </w:rPr>
        <w:t>системи залпового вогню «Град».</w:t>
      </w:r>
    </w:p>
    <w:p w:rsidR="00061E6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Швидкість польоту снаряда (ракети) із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="00C312D1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двоє</w:t>
      </w:r>
      <w:r w:rsidR="004B45ED">
        <w:rPr>
          <w:rFonts w:ascii="Times New Roman" w:hAnsi="Times New Roman" w:cs="Times New Roman"/>
          <w:sz w:val="24"/>
          <w:szCs w:val="24"/>
          <w:lang w:val="uk-UA"/>
        </w:rPr>
        <w:t xml:space="preserve"> більше</w:t>
      </w:r>
      <w:r w:rsidR="00194F87">
        <w:rPr>
          <w:rFonts w:ascii="Times New Roman" w:hAnsi="Times New Roman" w:cs="Times New Roman"/>
          <w:sz w:val="24"/>
          <w:szCs w:val="24"/>
          <w:lang w:val="uk-UA"/>
        </w:rPr>
        <w:t xml:space="preserve"> від швидкості поширення звуку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B66B1">
        <w:rPr>
          <w:rFonts w:ascii="Times New Roman" w:hAnsi="Times New Roman" w:cs="Times New Roman"/>
          <w:sz w:val="24"/>
          <w:szCs w:val="24"/>
          <w:lang w:val="uk-UA"/>
        </w:rPr>
        <w:t xml:space="preserve">тому на звук </w:t>
      </w:r>
      <w:r>
        <w:rPr>
          <w:rFonts w:ascii="Times New Roman" w:hAnsi="Times New Roman" w:cs="Times New Roman"/>
          <w:sz w:val="24"/>
          <w:szCs w:val="24"/>
          <w:lang w:val="uk-UA"/>
        </w:rPr>
        <w:t>своєчасно визначити момент залпу (старту ракет) неможливо. Але залп із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добре видно: вночі – це яскравий спалах на горизонті, а вдень – димові сліди ракет. Дальність стрільби від 5 до 20 кілометрів. </w:t>
      </w:r>
    </w:p>
    <w:p w:rsidR="00061E6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Якщо організовано постійне візуальне спостереження, то після сигналу спостерігача є декілька секунд, щоб сховатися в укритті.</w:t>
      </w:r>
    </w:p>
    <w:p w:rsidR="00061E6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системі «Град» 40 снарядів. Залп складає пуск від 10 до 30 снарядів (ракет) після чого корегується вогонь або змінюється позиція.</w:t>
      </w:r>
    </w:p>
    <w:p w:rsidR="00061E6D" w:rsidRPr="00B5081B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081B">
        <w:rPr>
          <w:rFonts w:ascii="Times New Roman" w:hAnsi="Times New Roman" w:cs="Times New Roman"/>
          <w:b/>
          <w:sz w:val="24"/>
          <w:szCs w:val="24"/>
          <w:lang w:val="uk-UA"/>
        </w:rPr>
        <w:t>Основні правила виживання:</w:t>
      </w:r>
    </w:p>
    <w:p w:rsidR="00061E6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="00B5081B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рганізація постійного спостереження.</w:t>
      </w:r>
    </w:p>
    <w:p w:rsidR="00061E6D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Постійно тримайте в полі зору об’єкти укриття (будівлі та споруди), окопи, щілини, воронки.</w:t>
      </w:r>
    </w:p>
    <w:p w:rsidR="00B470C4" w:rsidRDefault="00061E6D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За сигналом спостерігача негайно зайняти укриття (краще </w:t>
      </w:r>
      <w:r w:rsidR="00194F87">
        <w:rPr>
          <w:rFonts w:ascii="Times New Roman" w:hAnsi="Times New Roman" w:cs="Times New Roman"/>
          <w:sz w:val="24"/>
          <w:szCs w:val="24"/>
          <w:lang w:val="uk-UA"/>
        </w:rPr>
        <w:t>за все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підвалі або лягайте на підлогу в приміщенні першого поверху</w:t>
      </w:r>
      <w:r w:rsidR="00B470C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B5081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470C4" w:rsidRDefault="00B470C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3.1. Досить надійно захищають від осколків окопи, щілини, траншеї.</w:t>
      </w:r>
    </w:p>
    <w:p w:rsidR="00B470C4" w:rsidRDefault="00B470C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Якщо арт</w:t>
      </w:r>
      <w:r w:rsidR="00194F87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наліт застав Вас на відкритій місцевості, негайно лягайте на землю і притискуйтесь до неї сильніше, наскільки можливо.</w:t>
      </w:r>
    </w:p>
    <w:p w:rsidR="00061E6D" w:rsidRPr="00FB47D8" w:rsidRDefault="00B470C4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Після залпу не поспішайте виходити із укриття. Почекайте хвилин десять, бо не виключається повторення обстрілу.</w:t>
      </w:r>
    </w:p>
    <w:p w:rsidR="00F76F81" w:rsidRPr="00FB47D8" w:rsidRDefault="00F76F81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76F81" w:rsidRPr="00FB47D8" w:rsidRDefault="00F76F81" w:rsidP="00F76F81">
      <w:pPr>
        <w:pStyle w:val="a3"/>
        <w:spacing w:after="0" w:line="260" w:lineRule="exact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470C4" w:rsidRPr="000C648A" w:rsidRDefault="00B470C4" w:rsidP="00F76F81">
      <w:pPr>
        <w:pStyle w:val="a3"/>
        <w:spacing w:after="0" w:line="260" w:lineRule="exact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Провідний фахівець з питань НС та ЦЗ                                              Т.К.Гапончук</w:t>
      </w:r>
    </w:p>
    <w:sectPr w:rsidR="00B470C4" w:rsidRPr="000C648A" w:rsidSect="00F76F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FB6" w:rsidRDefault="00F57FB6" w:rsidP="00CD2659">
      <w:pPr>
        <w:spacing w:after="0" w:line="240" w:lineRule="auto"/>
      </w:pPr>
      <w:r>
        <w:separator/>
      </w:r>
    </w:p>
  </w:endnote>
  <w:endnote w:type="continuationSeparator" w:id="0">
    <w:p w:rsidR="00F57FB6" w:rsidRDefault="00F57FB6" w:rsidP="00CD2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59" w:rsidRDefault="00CD265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59" w:rsidRDefault="00CD265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59" w:rsidRDefault="00CD265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FB6" w:rsidRDefault="00F57FB6" w:rsidP="00CD2659">
      <w:pPr>
        <w:spacing w:after="0" w:line="240" w:lineRule="auto"/>
      </w:pPr>
      <w:r>
        <w:separator/>
      </w:r>
    </w:p>
  </w:footnote>
  <w:footnote w:type="continuationSeparator" w:id="0">
    <w:p w:rsidR="00F57FB6" w:rsidRDefault="00F57FB6" w:rsidP="00CD26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59" w:rsidRDefault="00CD265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326343"/>
      <w:docPartObj>
        <w:docPartGallery w:val="Page Numbers (Top of Page)"/>
        <w:docPartUnique/>
      </w:docPartObj>
    </w:sdtPr>
    <w:sdtEndPr/>
    <w:sdtContent>
      <w:p w:rsidR="00CD2659" w:rsidRDefault="00CD265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C51">
          <w:rPr>
            <w:noProof/>
          </w:rPr>
          <w:t>2</w:t>
        </w:r>
        <w:r>
          <w:fldChar w:fldCharType="end"/>
        </w:r>
      </w:p>
    </w:sdtContent>
  </w:sdt>
  <w:p w:rsidR="00CD2659" w:rsidRDefault="00CD265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659" w:rsidRDefault="00CD26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E3FDB"/>
    <w:multiLevelType w:val="multilevel"/>
    <w:tmpl w:val="D832A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58F61295"/>
    <w:multiLevelType w:val="multilevel"/>
    <w:tmpl w:val="44FA79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">
    <w:nsid w:val="79BD0B82"/>
    <w:multiLevelType w:val="multilevel"/>
    <w:tmpl w:val="5AFAB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DA"/>
    <w:rsid w:val="00061E6D"/>
    <w:rsid w:val="00076864"/>
    <w:rsid w:val="000A5A7A"/>
    <w:rsid w:val="000A5ACA"/>
    <w:rsid w:val="000C648A"/>
    <w:rsid w:val="00103E9A"/>
    <w:rsid w:val="00194F87"/>
    <w:rsid w:val="002034A9"/>
    <w:rsid w:val="00226FAC"/>
    <w:rsid w:val="0038079C"/>
    <w:rsid w:val="003A4775"/>
    <w:rsid w:val="004B45ED"/>
    <w:rsid w:val="004E473B"/>
    <w:rsid w:val="004E48FB"/>
    <w:rsid w:val="00525945"/>
    <w:rsid w:val="005A2DD2"/>
    <w:rsid w:val="0073383E"/>
    <w:rsid w:val="00776FAF"/>
    <w:rsid w:val="007B66B1"/>
    <w:rsid w:val="00817BEF"/>
    <w:rsid w:val="00837E3C"/>
    <w:rsid w:val="00842C51"/>
    <w:rsid w:val="0090573A"/>
    <w:rsid w:val="0093287B"/>
    <w:rsid w:val="009A1BA0"/>
    <w:rsid w:val="00A22DA4"/>
    <w:rsid w:val="00AC76AE"/>
    <w:rsid w:val="00AD7A9A"/>
    <w:rsid w:val="00B04221"/>
    <w:rsid w:val="00B24152"/>
    <w:rsid w:val="00B25EDA"/>
    <w:rsid w:val="00B470C4"/>
    <w:rsid w:val="00B5081B"/>
    <w:rsid w:val="00B93C2A"/>
    <w:rsid w:val="00BD69B8"/>
    <w:rsid w:val="00BD7516"/>
    <w:rsid w:val="00BF729B"/>
    <w:rsid w:val="00C148DA"/>
    <w:rsid w:val="00C312D1"/>
    <w:rsid w:val="00C61786"/>
    <w:rsid w:val="00C87E83"/>
    <w:rsid w:val="00CD2659"/>
    <w:rsid w:val="00D36FB2"/>
    <w:rsid w:val="00D45A56"/>
    <w:rsid w:val="00F57FB6"/>
    <w:rsid w:val="00F76674"/>
    <w:rsid w:val="00F76F81"/>
    <w:rsid w:val="00FB47D8"/>
    <w:rsid w:val="00FB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2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2659"/>
  </w:style>
  <w:style w:type="paragraph" w:styleId="a6">
    <w:name w:val="footer"/>
    <w:basedOn w:val="a"/>
    <w:link w:val="a7"/>
    <w:uiPriority w:val="99"/>
    <w:unhideWhenUsed/>
    <w:rsid w:val="00CD2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26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48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2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2659"/>
  </w:style>
  <w:style w:type="paragraph" w:styleId="a6">
    <w:name w:val="footer"/>
    <w:basedOn w:val="a"/>
    <w:link w:val="a7"/>
    <w:uiPriority w:val="99"/>
    <w:unhideWhenUsed/>
    <w:rsid w:val="00CD26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2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39</cp:revision>
  <dcterms:created xsi:type="dcterms:W3CDTF">2015-02-23T11:04:00Z</dcterms:created>
  <dcterms:modified xsi:type="dcterms:W3CDTF">2015-02-24T09:34:00Z</dcterms:modified>
</cp:coreProperties>
</file>